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  <w:bookmarkStart w:id="0" w:name="_GoBack"/>
      <w:bookmarkEnd w:id="0"/>
    </w:p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4C76CF" w:rsidRDefault="004C76CF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8"/>
        </w:rPr>
      </w:pPr>
    </w:p>
    <w:p w:rsidR="004C76CF" w:rsidRDefault="004C76CF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8"/>
        </w:rPr>
      </w:pPr>
    </w:p>
    <w:p w:rsidR="00F237D5" w:rsidRP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8"/>
        </w:rPr>
      </w:pPr>
      <w:r w:rsidRPr="001D13E4">
        <w:rPr>
          <w:noProof/>
          <w:sz w:val="22"/>
          <w:lang w:eastAsia="hu-HU"/>
        </w:rPr>
        <w:drawing>
          <wp:anchor distT="0" distB="0" distL="114300" distR="114300" simplePos="0" relativeHeight="251659264" behindDoc="1" locked="0" layoutInCell="1" allowOverlap="1" wp14:anchorId="274AFC85" wp14:editId="02C6427A">
            <wp:simplePos x="0" y="0"/>
            <wp:positionH relativeFrom="page">
              <wp:posOffset>4343400</wp:posOffset>
            </wp:positionH>
            <wp:positionV relativeFrom="page">
              <wp:posOffset>0</wp:posOffset>
            </wp:positionV>
            <wp:extent cx="3239770" cy="223901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BDC" w:rsidRPr="001D13E4">
        <w:rPr>
          <w:color w:val="595959" w:themeColor="text1" w:themeTint="A6"/>
          <w:sz w:val="28"/>
        </w:rPr>
        <w:t>„</w:t>
      </w:r>
      <w:r w:rsidR="004C76CF" w:rsidRPr="004C76CF">
        <w:rPr>
          <w:color w:val="595959" w:themeColor="text1" w:themeTint="A6"/>
          <w:sz w:val="28"/>
        </w:rPr>
        <w:t>Óvoda és Polgármesteri Hivatal épületeinek energetikai felújítása Győrtelek községben</w:t>
      </w:r>
      <w:r w:rsidR="00FD4BDC" w:rsidRPr="001D13E4">
        <w:rPr>
          <w:color w:val="595959" w:themeColor="text1" w:themeTint="A6"/>
          <w:sz w:val="28"/>
        </w:rPr>
        <w:t>”</w:t>
      </w:r>
      <w:r w:rsidR="00F237D5" w:rsidRPr="001D13E4">
        <w:rPr>
          <w:color w:val="595959" w:themeColor="text1" w:themeTint="A6"/>
          <w:sz w:val="24"/>
        </w:rPr>
        <w:t xml:space="preserve"> </w:t>
      </w:r>
    </w:p>
    <w:p w:rsidR="00F237D5" w:rsidRDefault="004C76CF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b w:val="0"/>
          <w:color w:val="595959" w:themeColor="text1" w:themeTint="A6"/>
          <w:sz w:val="28"/>
        </w:rPr>
      </w:pPr>
      <w:r w:rsidRPr="004C76CF">
        <w:rPr>
          <w:b w:val="0"/>
          <w:color w:val="595959" w:themeColor="text1" w:themeTint="A6"/>
          <w:sz w:val="28"/>
        </w:rPr>
        <w:t>TOP-3.2.1-15-SB1-2016-00082</w:t>
      </w:r>
    </w:p>
    <w:p w:rsidR="004C76CF" w:rsidRPr="001D13E4" w:rsidRDefault="004C76CF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</w:p>
    <w:p w:rsidR="00F237D5" w:rsidRPr="000969F0" w:rsidRDefault="00F237D5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b w:val="0"/>
          <w:color w:val="595959" w:themeColor="text1" w:themeTint="A6"/>
          <w:sz w:val="32"/>
        </w:rPr>
      </w:pPr>
      <w:r w:rsidRPr="001D13E4">
        <w:rPr>
          <w:color w:val="595959" w:themeColor="text1" w:themeTint="A6"/>
          <w:sz w:val="28"/>
        </w:rPr>
        <w:t>PROJEKT RÖVID BEMUTATÁSA</w:t>
      </w:r>
    </w:p>
    <w:p w:rsidR="00FD4BDC" w:rsidRPr="000969F0" w:rsidRDefault="00FD4BDC" w:rsidP="008F53AE">
      <w:pPr>
        <w:pStyle w:val="Alcm1"/>
        <w:tabs>
          <w:tab w:val="clear" w:pos="5670"/>
          <w:tab w:val="left" w:pos="5812"/>
        </w:tabs>
        <w:spacing w:line="240" w:lineRule="auto"/>
        <w:ind w:firstLine="0"/>
        <w:jc w:val="left"/>
        <w:rPr>
          <w:color w:val="595959" w:themeColor="text1" w:themeTint="A6"/>
          <w:sz w:val="18"/>
        </w:rPr>
      </w:pPr>
    </w:p>
    <w:p w:rsidR="00BC63BE" w:rsidRPr="001D13E4" w:rsidRDefault="00FD4BD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  <w:r w:rsidRPr="001D13E4">
        <w:rPr>
          <w:color w:val="595959" w:themeColor="text1" w:themeTint="A6"/>
        </w:rPr>
        <w:t xml:space="preserve">kedvezményezett neve: </w:t>
      </w:r>
      <w:r w:rsidR="00D13829" w:rsidRPr="00D13829">
        <w:rPr>
          <w:color w:val="595959" w:themeColor="text1" w:themeTint="A6"/>
        </w:rPr>
        <w:t>Győrtelek Község Önkormányzata</w:t>
      </w:r>
    </w:p>
    <w:p w:rsidR="00FD4BDC" w:rsidRPr="001D13E4" w:rsidRDefault="00FD4BD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  <w:r w:rsidRPr="001D13E4">
        <w:rPr>
          <w:color w:val="595959" w:themeColor="text1" w:themeTint="A6"/>
        </w:rPr>
        <w:t xml:space="preserve">támogatás összege: </w:t>
      </w:r>
      <w:r w:rsidR="004C76CF" w:rsidRPr="004C76CF">
        <w:rPr>
          <w:color w:val="595959" w:themeColor="text1" w:themeTint="A6"/>
        </w:rPr>
        <w:t>69.106.425</w:t>
      </w:r>
      <w:r w:rsidR="004C76CF">
        <w:rPr>
          <w:color w:val="595959" w:themeColor="text1" w:themeTint="A6"/>
        </w:rPr>
        <w:t xml:space="preserve"> </w:t>
      </w:r>
      <w:r w:rsidRPr="001D13E4">
        <w:rPr>
          <w:color w:val="595959" w:themeColor="text1" w:themeTint="A6"/>
        </w:rPr>
        <w:t>Ft</w:t>
      </w:r>
    </w:p>
    <w:p w:rsidR="00F237D5" w:rsidRPr="001D13E4" w:rsidRDefault="00F237D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  <w:r w:rsidRPr="001D13E4">
        <w:rPr>
          <w:color w:val="595959" w:themeColor="text1" w:themeTint="A6"/>
        </w:rPr>
        <w:t>támogatás mértéke: 100 %</w:t>
      </w:r>
    </w:p>
    <w:p w:rsidR="00F237D5" w:rsidRPr="001D13E4" w:rsidRDefault="00F237D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2"/>
        </w:rPr>
      </w:pPr>
      <w:r w:rsidRPr="008E1B10">
        <w:rPr>
          <w:color w:val="595959" w:themeColor="text1" w:themeTint="A6"/>
        </w:rPr>
        <w:t>a projekt t</w:t>
      </w:r>
      <w:r w:rsidR="004C76CF" w:rsidRPr="008E1B10">
        <w:rPr>
          <w:color w:val="595959" w:themeColor="text1" w:themeTint="A6"/>
        </w:rPr>
        <w:t>ervezett befejezési dátuma: 2019</w:t>
      </w:r>
      <w:r w:rsidR="00206776" w:rsidRPr="008E1B10">
        <w:rPr>
          <w:color w:val="595959" w:themeColor="text1" w:themeTint="A6"/>
        </w:rPr>
        <w:t>.</w:t>
      </w:r>
      <w:r w:rsidR="006E3C09">
        <w:rPr>
          <w:color w:val="595959" w:themeColor="text1" w:themeTint="A6"/>
        </w:rPr>
        <w:t>09.30</w:t>
      </w:r>
    </w:p>
    <w:p w:rsidR="00F237D5" w:rsidRPr="001D13E4" w:rsidRDefault="00F237D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2"/>
        </w:rPr>
      </w:pPr>
    </w:p>
    <w:p w:rsidR="000969F0" w:rsidRDefault="00FD4BDC" w:rsidP="00A2248F">
      <w:pPr>
        <w:pStyle w:val="Alcm1"/>
        <w:tabs>
          <w:tab w:val="left" w:pos="5812"/>
        </w:tabs>
        <w:spacing w:before="40"/>
        <w:ind w:firstLine="0"/>
        <w:rPr>
          <w:color w:val="595959" w:themeColor="text1" w:themeTint="A6"/>
        </w:rPr>
      </w:pPr>
      <w:r w:rsidRPr="001D13E4">
        <w:rPr>
          <w:color w:val="595959" w:themeColor="text1" w:themeTint="A6"/>
        </w:rPr>
        <w:t>proje</w:t>
      </w:r>
      <w:r w:rsidR="000969F0" w:rsidRPr="001D13E4">
        <w:rPr>
          <w:color w:val="595959" w:themeColor="text1" w:themeTint="A6"/>
        </w:rPr>
        <w:t>kt tartalmának rövid bemutatása</w:t>
      </w:r>
    </w:p>
    <w:p w:rsidR="002736B1" w:rsidRDefault="002736B1" w:rsidP="00A2248F">
      <w:pPr>
        <w:pStyle w:val="Alcm1"/>
        <w:tabs>
          <w:tab w:val="left" w:pos="5812"/>
        </w:tabs>
        <w:spacing w:before="40"/>
        <w:ind w:firstLine="0"/>
        <w:rPr>
          <w:color w:val="595959" w:themeColor="text1" w:themeTint="A6"/>
        </w:rPr>
      </w:pPr>
    </w:p>
    <w:p w:rsidR="002736B1" w:rsidRDefault="002736B1" w:rsidP="002736B1">
      <w:pPr>
        <w:jc w:val="both"/>
      </w:pPr>
      <w:r>
        <w:t xml:space="preserve">Az </w:t>
      </w:r>
      <w:r w:rsidRPr="008E1B10">
        <w:t>„Óvoda és Polgármesteri Hivatal épületeinek energetikai felújítása Győrtelek községben”</w:t>
      </w:r>
      <w:r w:rsidRPr="00B44FA7">
        <w:rPr>
          <w:color w:val="auto"/>
          <w:sz w:val="22"/>
        </w:rPr>
        <w:t xml:space="preserve"> </w:t>
      </w:r>
      <w:r>
        <w:t>megnevezésű pályázat keretében Győrtelek Község Önkormányzata épületének, valamint Győrtelek Napsugár Óvoda épületének</w:t>
      </w:r>
      <w:r w:rsidR="006E3C09">
        <w:t xml:space="preserve"> energetikai fejlesztése valósult</w:t>
      </w:r>
      <w:r>
        <w:t xml:space="preserve"> meg. A projekt révén a kedvezőtlen hőtechnikai adottságokkal, korszerűtlen elektromos hálózattal és magas alap energiahordozó fogyasztással rendelkező épületek fűtési-, használati melegvíz rendszerének, fényforrásainak, nyílászáróinak cseréje, utólagos külső hőszigetelése, valamint napelemek telepítése valósul</w:t>
      </w:r>
      <w:r w:rsidR="006E3C09">
        <w:t>t</w:t>
      </w:r>
      <w:r>
        <w:t xml:space="preserve"> meg.</w:t>
      </w:r>
    </w:p>
    <w:p w:rsidR="002736B1" w:rsidRDefault="002736B1" w:rsidP="002736B1">
      <w:pPr>
        <w:jc w:val="both"/>
      </w:pPr>
      <w:r>
        <w:t xml:space="preserve">Az Önkormányzat vezetése elsődleges célul tűzte ki egy olyan modern, gazdaságosabban üzemeltethető és a szükségleteknek jobban megfelelő Polgármesteri Hivatal épület kialakítását, mely jobban biztosítja a minőségi munkavégzéshez és feladatellátáshoz szükséges feltételeket. </w:t>
      </w:r>
      <w:r w:rsidR="006E3C09">
        <w:t>Korábban</w:t>
      </w:r>
      <w:r>
        <w:t xml:space="preserve"> az önkormányzat épülete meglehetősen rossz energetikai állapotban v</w:t>
      </w:r>
      <w:r w:rsidR="006E3C09">
        <w:t>olt.</w:t>
      </w:r>
      <w:r>
        <w:t xml:space="preserve"> </w:t>
      </w:r>
      <w:r w:rsidR="006E3C09">
        <w:t>A</w:t>
      </w:r>
      <w:r>
        <w:t>z épület k</w:t>
      </w:r>
      <w:r w:rsidR="00BD4361">
        <w:t>ülső határoló szerkezete elavult</w:t>
      </w:r>
      <w:r>
        <w:t>, nyílászárói régiek</w:t>
      </w:r>
      <w:r w:rsidR="006E3C09">
        <w:t xml:space="preserve"> voltak</w:t>
      </w:r>
      <w:r>
        <w:t xml:space="preserve">, ezért mind a téli, mind a nyári időszakban alkalmatlan </w:t>
      </w:r>
      <w:r w:rsidR="006E3C09">
        <w:t xml:space="preserve">volt </w:t>
      </w:r>
      <w:r>
        <w:t>a megfelelő hőmérséklet elérésére</w:t>
      </w:r>
      <w:r w:rsidR="008E1B10">
        <w:t>, megtartására</w:t>
      </w:r>
      <w:r w:rsidR="006E3C09">
        <w:t>, mely jelentős</w:t>
      </w:r>
      <w:r>
        <w:t xml:space="preserve"> </w:t>
      </w:r>
      <w:r w:rsidR="006E3C09">
        <w:t>hőveszteséggel járt</w:t>
      </w:r>
      <w:r>
        <w:t>.</w:t>
      </w:r>
    </w:p>
    <w:p w:rsidR="002736B1" w:rsidRDefault="006E3C09" w:rsidP="002736B1">
      <w:pPr>
        <w:jc w:val="both"/>
      </w:pPr>
      <w:r>
        <w:t>Győrtel</w:t>
      </w:r>
      <w:r w:rsidR="002736B1">
        <w:t>ken a legtöbb településhez hasonlóan, problémát jelent</w:t>
      </w:r>
      <w:r>
        <w:t>ett</w:t>
      </w:r>
      <w:r w:rsidR="002736B1">
        <w:t xml:space="preserve"> az oktatási intézmények korszerűtlen állaga, a felújítások hiánya. Az óvoda </w:t>
      </w:r>
      <w:r>
        <w:t xml:space="preserve">korábbi, </w:t>
      </w:r>
      <w:r w:rsidR="002736B1">
        <w:t xml:space="preserve">rossz műszaki állapota, a települési gyermeklétszám, valamint a </w:t>
      </w:r>
      <w:r>
        <w:t>zsúfolt csoportok indokolt</w:t>
      </w:r>
      <w:r w:rsidR="002736B1">
        <w:t>ák a bővítést, felújítást. A</w:t>
      </w:r>
      <w:r>
        <w:t>z óvoda korszerűsítése elősegítette</w:t>
      </w:r>
      <w:r w:rsidR="002736B1">
        <w:t xml:space="preserve"> a vidéki oktatási infrastruktúra fejlesztését, hozzájárul</w:t>
      </w:r>
      <w:r w:rsidR="00BD4361">
        <w:t>t</w:t>
      </w:r>
      <w:r w:rsidR="002736B1">
        <w:t xml:space="preserve"> a kistelepülés fenntartásából adódó kiadások mérsékléséhez. A fejlesztés kiemelten érinti a gyermekeket, akik óvodai nevelése, képzése kiemelt prioritási területe mind a települési, mind a megyei, mind a regionális koncepciónak.</w:t>
      </w:r>
    </w:p>
    <w:p w:rsidR="008F53AE" w:rsidRPr="00D13829" w:rsidRDefault="002736B1" w:rsidP="008E1B10">
      <w:pPr>
        <w:jc w:val="both"/>
      </w:pPr>
      <w:r>
        <w:t>A megvalós</w:t>
      </w:r>
      <w:r w:rsidR="006E3C09">
        <w:t>ult</w:t>
      </w:r>
      <w:r>
        <w:t xml:space="preserve"> pályázat </w:t>
      </w:r>
      <w:r w:rsidR="006E3C09">
        <w:t>célja volt</w:t>
      </w:r>
      <w:r>
        <w:t xml:space="preserve"> az alacsony szén-dioxid kibocsátású gazdaság fel</w:t>
      </w:r>
      <w:r w:rsidR="00BD4361">
        <w:t>é történő elmozdulás támogatása</w:t>
      </w:r>
      <w:r>
        <w:t>.</w:t>
      </w:r>
      <w:r w:rsidR="008E1B10">
        <w:t xml:space="preserve"> </w:t>
      </w:r>
      <w:r>
        <w:t>A fejlesztés során megvalós</w:t>
      </w:r>
      <w:r w:rsidR="00BD4361">
        <w:t xml:space="preserve">ult </w:t>
      </w:r>
      <w:r>
        <w:t>tevékenységek segítségével elérhetőek a kívánt célok, az</w:t>
      </w:r>
      <w:r w:rsidR="008E1B10">
        <w:t>az az energia hatékonyság javítá</w:t>
      </w:r>
      <w:r>
        <w:t xml:space="preserve">sa, </w:t>
      </w:r>
      <w:r w:rsidR="008E1B10">
        <w:t xml:space="preserve">a </w:t>
      </w:r>
      <w:r>
        <w:t>XXI. századn</w:t>
      </w:r>
      <w:r w:rsidR="008E1B10">
        <w:t>ak megfelelő munka és oktatási körülmények.</w:t>
      </w:r>
    </w:p>
    <w:sectPr w:rsidR="008F53AE" w:rsidRPr="00D13829" w:rsidSect="008F53AE">
      <w:footerReference w:type="default" r:id="rId8"/>
      <w:pgSz w:w="11906" w:h="16838" w:code="9"/>
      <w:pgMar w:top="958" w:right="1134" w:bottom="709" w:left="1134" w:header="992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F2B" w:rsidRDefault="007D5F2B" w:rsidP="00AB4900">
      <w:pPr>
        <w:spacing w:after="0" w:line="240" w:lineRule="auto"/>
      </w:pPr>
      <w:r>
        <w:separator/>
      </w:r>
    </w:p>
  </w:endnote>
  <w:endnote w:type="continuationSeparator" w:id="0">
    <w:p w:rsidR="007D5F2B" w:rsidRDefault="007D5F2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F2B" w:rsidRDefault="007D5F2B" w:rsidP="00AB4900">
      <w:pPr>
        <w:spacing w:after="0" w:line="240" w:lineRule="auto"/>
      </w:pPr>
      <w:r>
        <w:separator/>
      </w:r>
    </w:p>
  </w:footnote>
  <w:footnote w:type="continuationSeparator" w:id="0">
    <w:p w:rsidR="007D5F2B" w:rsidRDefault="007D5F2B" w:rsidP="00AB4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10F"/>
    <w:multiLevelType w:val="hybridMultilevel"/>
    <w:tmpl w:val="FDD6901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A0A6406">
      <w:numFmt w:val="bullet"/>
      <w:lvlText w:val="-"/>
      <w:lvlJc w:val="left"/>
      <w:pPr>
        <w:ind w:left="2574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7482AB2"/>
    <w:multiLevelType w:val="hybridMultilevel"/>
    <w:tmpl w:val="61A20700"/>
    <w:lvl w:ilvl="0" w:tplc="6A0A64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D0AF2"/>
    <w:multiLevelType w:val="hybridMultilevel"/>
    <w:tmpl w:val="01F8EB26"/>
    <w:lvl w:ilvl="0" w:tplc="59F0D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B337D"/>
    <w:multiLevelType w:val="hybridMultilevel"/>
    <w:tmpl w:val="E3B88EE4"/>
    <w:lvl w:ilvl="0" w:tplc="6A0A6406">
      <w:numFmt w:val="bullet"/>
      <w:lvlText w:val="-"/>
      <w:lvlJc w:val="left"/>
      <w:pPr>
        <w:ind w:left="1854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75645"/>
    <w:rsid w:val="00081A6B"/>
    <w:rsid w:val="0009038B"/>
    <w:rsid w:val="0009272B"/>
    <w:rsid w:val="000969F0"/>
    <w:rsid w:val="000A5826"/>
    <w:rsid w:val="000B2CD5"/>
    <w:rsid w:val="000F4E96"/>
    <w:rsid w:val="00111913"/>
    <w:rsid w:val="0012704C"/>
    <w:rsid w:val="00143231"/>
    <w:rsid w:val="00146ACE"/>
    <w:rsid w:val="00181559"/>
    <w:rsid w:val="001B7E41"/>
    <w:rsid w:val="001D13E4"/>
    <w:rsid w:val="001E6A2A"/>
    <w:rsid w:val="00206776"/>
    <w:rsid w:val="00232166"/>
    <w:rsid w:val="002441AB"/>
    <w:rsid w:val="00244F73"/>
    <w:rsid w:val="002736B1"/>
    <w:rsid w:val="002A6DE9"/>
    <w:rsid w:val="002D426F"/>
    <w:rsid w:val="002F678C"/>
    <w:rsid w:val="00316890"/>
    <w:rsid w:val="00344C67"/>
    <w:rsid w:val="00353E8C"/>
    <w:rsid w:val="00392B1A"/>
    <w:rsid w:val="003D1319"/>
    <w:rsid w:val="003D5F77"/>
    <w:rsid w:val="00436EB8"/>
    <w:rsid w:val="004370CA"/>
    <w:rsid w:val="004925FF"/>
    <w:rsid w:val="004C625A"/>
    <w:rsid w:val="004C76CF"/>
    <w:rsid w:val="00522599"/>
    <w:rsid w:val="005901CF"/>
    <w:rsid w:val="005D030D"/>
    <w:rsid w:val="005E2EDE"/>
    <w:rsid w:val="006333C1"/>
    <w:rsid w:val="006610E7"/>
    <w:rsid w:val="006734FC"/>
    <w:rsid w:val="006A1E4D"/>
    <w:rsid w:val="006C0217"/>
    <w:rsid w:val="006D0ADF"/>
    <w:rsid w:val="006E3C09"/>
    <w:rsid w:val="007325D3"/>
    <w:rsid w:val="0078269C"/>
    <w:rsid w:val="007A6928"/>
    <w:rsid w:val="007D5F2B"/>
    <w:rsid w:val="00816521"/>
    <w:rsid w:val="008343F1"/>
    <w:rsid w:val="008639A6"/>
    <w:rsid w:val="008B5441"/>
    <w:rsid w:val="008C3926"/>
    <w:rsid w:val="008E1B10"/>
    <w:rsid w:val="008E2B79"/>
    <w:rsid w:val="008F53AE"/>
    <w:rsid w:val="009039F9"/>
    <w:rsid w:val="00922FBD"/>
    <w:rsid w:val="009477AC"/>
    <w:rsid w:val="009B38F5"/>
    <w:rsid w:val="009C486D"/>
    <w:rsid w:val="009D2C62"/>
    <w:rsid w:val="00A06EA7"/>
    <w:rsid w:val="00A2248F"/>
    <w:rsid w:val="00A35C3C"/>
    <w:rsid w:val="00A422D2"/>
    <w:rsid w:val="00A46013"/>
    <w:rsid w:val="00A54B1C"/>
    <w:rsid w:val="00A63A25"/>
    <w:rsid w:val="00A81D86"/>
    <w:rsid w:val="00A848F2"/>
    <w:rsid w:val="00AB4900"/>
    <w:rsid w:val="00AC5B21"/>
    <w:rsid w:val="00AE2160"/>
    <w:rsid w:val="00B50ED9"/>
    <w:rsid w:val="00B86E02"/>
    <w:rsid w:val="00BC63BE"/>
    <w:rsid w:val="00BD4361"/>
    <w:rsid w:val="00C573C0"/>
    <w:rsid w:val="00C87FFB"/>
    <w:rsid w:val="00C9125A"/>
    <w:rsid w:val="00C9496E"/>
    <w:rsid w:val="00CB133A"/>
    <w:rsid w:val="00CC0E55"/>
    <w:rsid w:val="00D13829"/>
    <w:rsid w:val="00D15E97"/>
    <w:rsid w:val="00D42BAB"/>
    <w:rsid w:val="00D50544"/>
    <w:rsid w:val="00D54D29"/>
    <w:rsid w:val="00D609B1"/>
    <w:rsid w:val="00DC0ECD"/>
    <w:rsid w:val="00DC5E5A"/>
    <w:rsid w:val="00E824DA"/>
    <w:rsid w:val="00E95C6D"/>
    <w:rsid w:val="00EA2F16"/>
    <w:rsid w:val="00EB610C"/>
    <w:rsid w:val="00EF53E1"/>
    <w:rsid w:val="00F12823"/>
    <w:rsid w:val="00F22288"/>
    <w:rsid w:val="00F237D5"/>
    <w:rsid w:val="00F62661"/>
    <w:rsid w:val="00F7138D"/>
    <w:rsid w:val="00F93920"/>
    <w:rsid w:val="00FD397A"/>
    <w:rsid w:val="00F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AB8465-4119-41A3-B002-3F430B4E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Gyortelekpc6</cp:lastModifiedBy>
  <cp:revision>2</cp:revision>
  <dcterms:created xsi:type="dcterms:W3CDTF">2019-10-09T11:25:00Z</dcterms:created>
  <dcterms:modified xsi:type="dcterms:W3CDTF">2019-10-09T11:25:00Z</dcterms:modified>
</cp:coreProperties>
</file>